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FF" w:rsidRDefault="00E11B3B" w:rsidP="000E388B">
      <w:pPr>
        <w:tabs>
          <w:tab w:val="left" w:pos="709"/>
          <w:tab w:val="left" w:pos="4536"/>
        </w:tabs>
        <w:ind w:firstLine="1080"/>
        <w:jc w:val="both"/>
        <w:rPr>
          <w:sz w:val="30"/>
          <w:szCs w:val="30"/>
        </w:rPr>
      </w:pPr>
      <w:r>
        <w:rPr>
          <w:sz w:val="30"/>
          <w:szCs w:val="30"/>
        </w:rPr>
        <w:t>Ж</w:t>
      </w:r>
      <w:r w:rsidR="00B33CFF">
        <w:rPr>
          <w:sz w:val="30"/>
          <w:szCs w:val="30"/>
        </w:rPr>
        <w:t>илы</w:t>
      </w:r>
      <w:r>
        <w:rPr>
          <w:sz w:val="30"/>
          <w:szCs w:val="30"/>
        </w:rPr>
        <w:t>е</w:t>
      </w:r>
      <w:r w:rsidR="00B33CFF">
        <w:rPr>
          <w:sz w:val="30"/>
          <w:szCs w:val="30"/>
        </w:rPr>
        <w:t xml:space="preserve"> помещения коммерческого использования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Солоникского</w:t>
      </w:r>
      <w:proofErr w:type="spellEnd"/>
      <w:r>
        <w:rPr>
          <w:sz w:val="30"/>
          <w:szCs w:val="30"/>
        </w:rPr>
        <w:t xml:space="preserve"> сельсовета</w:t>
      </w:r>
      <w:r w:rsidR="00B33CFF">
        <w:rPr>
          <w:sz w:val="30"/>
          <w:szCs w:val="30"/>
        </w:rPr>
        <w:t xml:space="preserve">: </w:t>
      </w:r>
    </w:p>
    <w:p w:rsidR="00B33CFF" w:rsidRDefault="00B33CFF" w:rsidP="00B33CFF">
      <w:pPr>
        <w:tabs>
          <w:tab w:val="left" w:pos="709"/>
          <w:tab w:val="left" w:pos="4536"/>
        </w:tabs>
        <w:ind w:left="-1080" w:firstLine="1080"/>
        <w:jc w:val="both"/>
        <w:rPr>
          <w:sz w:val="30"/>
          <w:szCs w:val="30"/>
        </w:rPr>
      </w:pPr>
    </w:p>
    <w:tbl>
      <w:tblPr>
        <w:tblW w:w="11167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080"/>
        <w:gridCol w:w="900"/>
        <w:gridCol w:w="1080"/>
        <w:gridCol w:w="1080"/>
        <w:gridCol w:w="1620"/>
        <w:gridCol w:w="1447"/>
        <w:gridCol w:w="1440"/>
      </w:tblGrid>
      <w:tr w:rsidR="00B33CFF" w:rsidTr="00446EA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Адрес</w:t>
            </w:r>
          </w:p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дома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квартиры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К-во комнат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Жилая</w:t>
            </w:r>
          </w:p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благоустройства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платы за пользование (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B33CFF" w:rsidTr="00446EA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Богатырская</w:t>
            </w:r>
          </w:p>
          <w:p w:rsidR="00B33CFF" w:rsidRDefault="00B33CFF" w:rsidP="00816F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</w:t>
            </w:r>
            <w:r w:rsidR="00816FE3">
              <w:rPr>
                <w:sz w:val="22"/>
                <w:szCs w:val="22"/>
              </w:rPr>
              <w:t>Центральная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Центральное от</w:t>
            </w:r>
            <w:r w:rsidR="00446EA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пление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816FE3" w:rsidP="00816FE3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46EAE">
              <w:rPr>
                <w:sz w:val="22"/>
                <w:szCs w:val="22"/>
              </w:rPr>
              <w:t xml:space="preserve"> </w:t>
            </w:r>
            <w:r w:rsidR="00B33CFF">
              <w:rPr>
                <w:sz w:val="22"/>
                <w:szCs w:val="22"/>
              </w:rPr>
              <w:t xml:space="preserve">рублей </w:t>
            </w:r>
            <w:r w:rsidR="00446EA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="00B33CFF">
              <w:rPr>
                <w:sz w:val="22"/>
                <w:szCs w:val="22"/>
              </w:rPr>
              <w:t xml:space="preserve"> копе</w:t>
            </w:r>
            <w:r>
              <w:rPr>
                <w:sz w:val="22"/>
                <w:szCs w:val="22"/>
              </w:rPr>
              <w:t>е</w:t>
            </w:r>
            <w:r w:rsidR="00B33CFF">
              <w:rPr>
                <w:sz w:val="22"/>
                <w:szCs w:val="22"/>
              </w:rPr>
              <w:t>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CFF" w:rsidRDefault="00B33CFF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Требуется ремонт</w:t>
            </w:r>
          </w:p>
        </w:tc>
      </w:tr>
      <w:tr w:rsidR="00816FE3" w:rsidTr="00446EAE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 w:rsidP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Солоники</w:t>
            </w:r>
            <w:proofErr w:type="spellEnd"/>
            <w:r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Центральные водопровод, канализация, отопление печное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 w:rsidP="00816FE3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рублей 50 копеек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3" w:rsidRDefault="00816FE3">
            <w:pPr>
              <w:tabs>
                <w:tab w:val="left" w:pos="709"/>
                <w:tab w:val="left" w:pos="45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Требуется ремонт</w:t>
            </w:r>
          </w:p>
        </w:tc>
      </w:tr>
    </w:tbl>
    <w:p w:rsidR="00B33CFF" w:rsidRDefault="00B33CFF" w:rsidP="00B33CFF">
      <w:pPr>
        <w:tabs>
          <w:tab w:val="left" w:pos="709"/>
          <w:tab w:val="left" w:pos="4536"/>
        </w:tabs>
        <w:ind w:left="-540" w:firstLine="180"/>
        <w:jc w:val="both"/>
        <w:rPr>
          <w:sz w:val="22"/>
          <w:szCs w:val="22"/>
        </w:rPr>
      </w:pPr>
    </w:p>
    <w:p w:rsidR="00B33CFF" w:rsidRDefault="00B33CFF" w:rsidP="000E388B">
      <w:pPr>
        <w:tabs>
          <w:tab w:val="left" w:pos="709"/>
          <w:tab w:val="left" w:pos="4536"/>
        </w:tabs>
        <w:ind w:hanging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Срок обращения за предоставлением жилых помещений коммерческого использования-15 календарных дней со дня публикации. </w:t>
      </w:r>
    </w:p>
    <w:p w:rsidR="00B33CFF" w:rsidRDefault="00B33CFF" w:rsidP="00B33CFF">
      <w:pPr>
        <w:tabs>
          <w:tab w:val="left" w:pos="709"/>
          <w:tab w:val="left" w:pos="4536"/>
        </w:tabs>
        <w:ind w:left="-540" w:firstLine="180"/>
        <w:jc w:val="both"/>
        <w:rPr>
          <w:sz w:val="30"/>
          <w:szCs w:val="30"/>
        </w:rPr>
      </w:pPr>
    </w:p>
    <w:p w:rsidR="00071528" w:rsidRDefault="00071528" w:rsidP="00B33CFF">
      <w:pPr>
        <w:spacing w:line="280" w:lineRule="exact"/>
        <w:jc w:val="center"/>
        <w:rPr>
          <w:sz w:val="30"/>
        </w:rPr>
      </w:pPr>
      <w:bookmarkStart w:id="0" w:name="_GoBack"/>
      <w:bookmarkEnd w:id="0"/>
    </w:p>
    <w:sectPr w:rsidR="00071528" w:rsidSect="000E38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8EF"/>
    <w:rsid w:val="00026D27"/>
    <w:rsid w:val="00071528"/>
    <w:rsid w:val="000E388B"/>
    <w:rsid w:val="001E58B8"/>
    <w:rsid w:val="002039F7"/>
    <w:rsid w:val="00240CB3"/>
    <w:rsid w:val="0030575B"/>
    <w:rsid w:val="00361D1A"/>
    <w:rsid w:val="00446EAE"/>
    <w:rsid w:val="0048221D"/>
    <w:rsid w:val="004868EF"/>
    <w:rsid w:val="004E5B69"/>
    <w:rsid w:val="00564951"/>
    <w:rsid w:val="006A799D"/>
    <w:rsid w:val="006E37A8"/>
    <w:rsid w:val="00703CAB"/>
    <w:rsid w:val="0072799E"/>
    <w:rsid w:val="007B0114"/>
    <w:rsid w:val="00816FE3"/>
    <w:rsid w:val="008502D3"/>
    <w:rsid w:val="00B33CFF"/>
    <w:rsid w:val="00B441D4"/>
    <w:rsid w:val="00B571BC"/>
    <w:rsid w:val="00D735F2"/>
    <w:rsid w:val="00E02966"/>
    <w:rsid w:val="00E11B3B"/>
    <w:rsid w:val="00F976DD"/>
    <w:rsid w:val="00F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F676A-05A2-4228-BED2-A5B2333B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0">
    <w:name w:val="Font Style90"/>
    <w:basedOn w:val="a0"/>
    <w:rsid w:val="00D735F2"/>
    <w:rPr>
      <w:rFonts w:ascii="Times New Roman" w:hAnsi="Times New Roman" w:cs="Times New Roman"/>
      <w:b/>
      <w:bCs/>
      <w:sz w:val="12"/>
      <w:szCs w:val="12"/>
    </w:rPr>
  </w:style>
  <w:style w:type="paragraph" w:customStyle="1" w:styleId="1">
    <w:name w:val="Без интервала1"/>
    <w:rsid w:val="00D735F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7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E37A8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64951"/>
    <w:pPr>
      <w:spacing w:after="0" w:line="240" w:lineRule="auto"/>
    </w:pPr>
    <w:rPr>
      <w:rFonts w:ascii="Times New Roman" w:eastAsia="Calibri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AdninS</dc:creator>
  <cp:lastModifiedBy>User</cp:lastModifiedBy>
  <cp:revision>2</cp:revision>
  <cp:lastPrinted>2020-03-02T11:27:00Z</cp:lastPrinted>
  <dcterms:created xsi:type="dcterms:W3CDTF">2020-06-03T04:54:00Z</dcterms:created>
  <dcterms:modified xsi:type="dcterms:W3CDTF">2020-06-03T04:54:00Z</dcterms:modified>
</cp:coreProperties>
</file>